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44" w:rsidRDefault="005E0444" w:rsidP="005E0444">
      <w:pPr>
        <w:pStyle w:val="3"/>
        <w:spacing w:after="60"/>
        <w:ind w:left="567"/>
        <w:rPr>
          <w:bCs/>
          <w:sz w:val="22"/>
          <w:szCs w:val="22"/>
        </w:rPr>
      </w:pPr>
      <w:r w:rsidRPr="001267C6">
        <w:rPr>
          <w:bCs/>
          <w:sz w:val="22"/>
          <w:szCs w:val="22"/>
        </w:rPr>
        <w:t>ЗАЯВЛЕНИЕ О ПЕРЕХОДЕ ПРАВ ТРЕБОВАНИЯ ПО ДОГОВОРУ УЧАСТИЯ В ДОЛЕВОМ СТРОИТЕЛЬСТВЕ</w:t>
      </w:r>
    </w:p>
    <w:p w:rsidR="005E0444" w:rsidRPr="003B5AB3" w:rsidRDefault="005E0444" w:rsidP="005E0444">
      <w:pPr>
        <w:pStyle w:val="3"/>
        <w:ind w:left="567"/>
        <w:rPr>
          <w:bCs/>
          <w:szCs w:val="24"/>
        </w:rPr>
      </w:pPr>
    </w:p>
    <w:tbl>
      <w:tblPr>
        <w:tblW w:w="10490" w:type="dxa"/>
        <w:tblInd w:w="-5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83"/>
        <w:gridCol w:w="776"/>
        <w:gridCol w:w="1351"/>
        <w:gridCol w:w="567"/>
        <w:gridCol w:w="283"/>
        <w:gridCol w:w="5699"/>
      </w:tblGrid>
      <w:tr w:rsidR="005E0444" w:rsidRPr="003B60B9" w:rsidTr="00450305">
        <w:trPr>
          <w:trHeight w:val="276"/>
        </w:trPr>
        <w:tc>
          <w:tcPr>
            <w:tcW w:w="1531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B60B9">
              <w:rPr>
                <w:rFonts w:ascii="Times New Roman" w:eastAsiaTheme="majorEastAsia" w:hAnsi="Times New Roman" w:cs="Times New Roman"/>
                <w:b/>
                <w:bCs/>
                <w:kern w:val="24"/>
                <w:position w:val="1"/>
                <w:sz w:val="20"/>
                <w:szCs w:val="80"/>
              </w:rPr>
              <w:t>ДЕПОНЕНТ</w:t>
            </w:r>
          </w:p>
        </w:tc>
        <w:tc>
          <w:tcPr>
            <w:tcW w:w="8959" w:type="dxa"/>
            <w:gridSpan w:val="6"/>
            <w:tcBorders>
              <w:top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ind w:left="320" w:right="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E0444" w:rsidRPr="003B60B9" w:rsidTr="00450305">
        <w:trPr>
          <w:trHeight w:val="289"/>
        </w:trPr>
        <w:tc>
          <w:tcPr>
            <w:tcW w:w="10490" w:type="dxa"/>
            <w:gridSpan w:val="7"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указывается полное наименование организации, включая организационно-правовую форму </w:t>
            </w:r>
            <w:proofErr w:type="gramStart"/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/  ФИО</w:t>
            </w:r>
            <w:proofErr w:type="gramEnd"/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 индивидуального предпринимателя / физического лица, занимающегося частной практикой.</w:t>
            </w:r>
          </w:p>
        </w:tc>
      </w:tr>
      <w:tr w:rsidR="005E0444" w:rsidRPr="003B60B9" w:rsidTr="00450305">
        <w:trPr>
          <w:trHeight w:val="267"/>
        </w:trPr>
        <w:tc>
          <w:tcPr>
            <w:tcW w:w="1531" w:type="dxa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в лице</w:t>
            </w:r>
          </w:p>
        </w:tc>
        <w:tc>
          <w:tcPr>
            <w:tcW w:w="8959" w:type="dxa"/>
            <w:gridSpan w:val="6"/>
            <w:tcBorders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5E0444" w:rsidRPr="003B60B9" w:rsidTr="00450305">
        <w:trPr>
          <w:trHeight w:val="216"/>
        </w:trPr>
        <w:tc>
          <w:tcPr>
            <w:tcW w:w="2590" w:type="dxa"/>
            <w:gridSpan w:val="3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7900" w:type="dxa"/>
            <w:gridSpan w:val="4"/>
            <w:tcBorders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5E0444" w:rsidRPr="003B60B9" w:rsidTr="00450305">
        <w:trPr>
          <w:trHeight w:val="260"/>
        </w:trPr>
        <w:tc>
          <w:tcPr>
            <w:tcW w:w="1531" w:type="dxa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959" w:type="dxa"/>
            <w:gridSpan w:val="6"/>
            <w:tcBorders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W w:w="40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E0444" w:rsidRPr="003B60B9" w:rsidTr="00450305">
              <w:trPr>
                <w:trHeight w:val="249"/>
              </w:trPr>
              <w:tc>
                <w:tcPr>
                  <w:tcW w:w="341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E0444" w:rsidRPr="003B60B9" w:rsidTr="00450305">
        <w:trPr>
          <w:trHeight w:val="216"/>
        </w:trPr>
        <w:tc>
          <w:tcPr>
            <w:tcW w:w="3941" w:type="dxa"/>
            <w:gridSpan w:val="4"/>
            <w:vMerge w:val="restart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Реквизиты ДЕПОНЕНТА для возврата БАНКОМ Депонируемой суммы при наступлении оснований, указанных в п. 4.10 Договора.</w:t>
            </w:r>
          </w:p>
        </w:tc>
        <w:tc>
          <w:tcPr>
            <w:tcW w:w="850" w:type="dxa"/>
            <w:gridSpan w:val="2"/>
            <w:tcBorders>
              <w:top w:val="thinThickSmallGap" w:sz="1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D9E2F3" w:themeFill="accent1" w:themeFillTint="33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Счет №</w:t>
            </w:r>
          </w:p>
        </w:tc>
        <w:tc>
          <w:tcPr>
            <w:tcW w:w="5699" w:type="dxa"/>
            <w:tcBorders>
              <w:top w:val="thinThickSmallGap" w:sz="12" w:space="0" w:color="808080" w:themeColor="background1" w:themeShade="80"/>
              <w:left w:val="nil"/>
              <w:bottom w:val="nil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5E0444" w:rsidRPr="003B60B9" w:rsidTr="00450305">
              <w:tc>
                <w:tcPr>
                  <w:tcW w:w="290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</w:tr>
          </w:tbl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</w:p>
        </w:tc>
      </w:tr>
      <w:tr w:rsidR="005E0444" w:rsidRPr="003B60B9" w:rsidTr="00450305">
        <w:trPr>
          <w:trHeight w:val="216"/>
        </w:trPr>
        <w:tc>
          <w:tcPr>
            <w:tcW w:w="3941" w:type="dxa"/>
            <w:gridSpan w:val="4"/>
            <w:vMerge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открытый в _____________________________________________________</w:t>
            </w:r>
          </w:p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color w:val="00B050"/>
                <w:sz w:val="18"/>
                <w:szCs w:val="18"/>
                <w:vertAlign w:val="superscript"/>
              </w:rPr>
              <w:t>указать наименование банка</w:t>
            </w:r>
          </w:p>
        </w:tc>
      </w:tr>
      <w:tr w:rsidR="005E0444" w:rsidRPr="003B60B9" w:rsidTr="00450305">
        <w:trPr>
          <w:trHeight w:val="216"/>
        </w:trPr>
        <w:tc>
          <w:tcPr>
            <w:tcW w:w="3941" w:type="dxa"/>
            <w:gridSpan w:val="4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залогодержателе </w:t>
            </w:r>
            <w:r w:rsidRPr="003B60B9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(при условии, если Договор-основание содержит указание на использование ДЕПОНЕНТОМ заемных средств для оплаты Депонируемой суммы)</w:t>
            </w:r>
          </w:p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Наименование залогодержателя</w:t>
            </w:r>
          </w:p>
        </w:tc>
        <w:tc>
          <w:tcPr>
            <w:tcW w:w="6549" w:type="dxa"/>
            <w:gridSpan w:val="3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________________________________________________________</w:t>
            </w:r>
          </w:p>
        </w:tc>
      </w:tr>
      <w:tr w:rsidR="005E0444" w:rsidRPr="003B60B9" w:rsidTr="00450305">
        <w:trPr>
          <w:trHeight w:val="216"/>
        </w:trPr>
        <w:tc>
          <w:tcPr>
            <w:tcW w:w="3941" w:type="dxa"/>
            <w:gridSpan w:val="4"/>
            <w:vMerge w:val="restart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Реквизиты залогового счета для возврата БАНКОМ Депонируемой суммы при наступлении оснований, указанных в п. 4.10 Договора</w:t>
            </w: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  <w:shd w:val="clear" w:color="auto" w:fill="D9E2F3" w:themeFill="accent1" w:themeFillTint="33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Счет №</w:t>
            </w:r>
          </w:p>
        </w:tc>
        <w:tc>
          <w:tcPr>
            <w:tcW w:w="5699" w:type="dxa"/>
            <w:tcBorders>
              <w:left w:val="nil"/>
              <w:bottom w:val="nil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5E0444" w:rsidRPr="003B60B9" w:rsidTr="00450305">
              <w:tc>
                <w:tcPr>
                  <w:tcW w:w="290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E0444" w:rsidRPr="003B60B9" w:rsidRDefault="005E0444" w:rsidP="00450305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</w:p>
              </w:tc>
            </w:tr>
          </w:tbl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5E0444" w:rsidRPr="003B60B9" w:rsidTr="00450305">
        <w:trPr>
          <w:trHeight w:val="216"/>
        </w:trPr>
        <w:tc>
          <w:tcPr>
            <w:tcW w:w="3941" w:type="dxa"/>
            <w:gridSpan w:val="4"/>
            <w:vMerge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nil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открытый в _____________________________________________________</w:t>
            </w:r>
          </w:p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i/>
                <w:color w:val="00B050"/>
                <w:sz w:val="18"/>
                <w:szCs w:val="18"/>
                <w:vertAlign w:val="superscript"/>
              </w:rPr>
              <w:t>указать наименование банка</w:t>
            </w:r>
          </w:p>
        </w:tc>
      </w:tr>
      <w:tr w:rsidR="005E0444" w:rsidRPr="003B60B9" w:rsidTr="00450305">
        <w:trPr>
          <w:trHeight w:val="276"/>
        </w:trPr>
        <w:tc>
          <w:tcPr>
            <w:tcW w:w="1814" w:type="dxa"/>
            <w:gridSpan w:val="2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B60B9">
              <w:rPr>
                <w:rFonts w:ascii="Times New Roman" w:eastAsiaTheme="majorEastAsia" w:hAnsi="Times New Roman" w:cs="Times New Roman"/>
                <w:b/>
                <w:bCs/>
                <w:kern w:val="24"/>
                <w:position w:val="1"/>
                <w:sz w:val="20"/>
                <w:szCs w:val="80"/>
              </w:rPr>
              <w:t>БЕНЕФИЦИАР</w:t>
            </w:r>
          </w:p>
        </w:tc>
        <w:tc>
          <w:tcPr>
            <w:tcW w:w="8676" w:type="dxa"/>
            <w:gridSpan w:val="5"/>
            <w:tcBorders>
              <w:top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ind w:left="320" w:right="9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E0444" w:rsidRPr="003B60B9" w:rsidTr="00450305">
        <w:trPr>
          <w:trHeight w:val="289"/>
        </w:trPr>
        <w:tc>
          <w:tcPr>
            <w:tcW w:w="10490" w:type="dxa"/>
            <w:gridSpan w:val="7"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указывается полное наименование застройщика, включая организационно-правовую форму</w:t>
            </w:r>
          </w:p>
        </w:tc>
      </w:tr>
      <w:tr w:rsidR="005E0444" w:rsidRPr="003B60B9" w:rsidTr="00450305">
        <w:trPr>
          <w:trHeight w:val="260"/>
        </w:trPr>
        <w:tc>
          <w:tcPr>
            <w:tcW w:w="1814" w:type="dxa"/>
            <w:gridSpan w:val="2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676" w:type="dxa"/>
            <w:gridSpan w:val="5"/>
            <w:tcBorders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W w:w="40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E0444" w:rsidRPr="003B60B9" w:rsidTr="00450305">
              <w:trPr>
                <w:trHeight w:val="249"/>
              </w:trPr>
              <w:tc>
                <w:tcPr>
                  <w:tcW w:w="341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5E0444" w:rsidRPr="003B60B9" w:rsidRDefault="005E0444" w:rsidP="0045030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E0444" w:rsidRPr="003B60B9" w:rsidTr="00450305">
        <w:tblPrEx>
          <w:tblBorders>
            <w:bottom w:val="none" w:sz="0" w:space="0" w:color="auto"/>
          </w:tblBorders>
        </w:tblPrEx>
        <w:trPr>
          <w:trHeight w:val="289"/>
        </w:trPr>
        <w:tc>
          <w:tcPr>
            <w:tcW w:w="10490" w:type="dxa"/>
            <w:gridSpan w:val="7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b/>
                <w:sz w:val="18"/>
                <w:szCs w:val="18"/>
              </w:rPr>
              <w:t>НАСТОЯЩИМ ДЕПОНЕНТ УВЕДОМЛЯЕТ БАНК О ПЕРЕХОДЕ ПРАВ ТРЕБОВАНИЙ</w:t>
            </w:r>
          </w:p>
        </w:tc>
      </w:tr>
      <w:tr w:rsidR="005E0444" w:rsidRPr="003B60B9" w:rsidTr="00450305">
        <w:tblPrEx>
          <w:tblBorders>
            <w:bottom w:val="none" w:sz="0" w:space="0" w:color="auto"/>
          </w:tblBorders>
        </w:tblPrEx>
        <w:trPr>
          <w:trHeight w:val="267"/>
        </w:trPr>
        <w:tc>
          <w:tcPr>
            <w:tcW w:w="4508" w:type="dxa"/>
            <w:gridSpan w:val="5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Договор-основание</w:t>
            </w:r>
          </w:p>
        </w:tc>
        <w:tc>
          <w:tcPr>
            <w:tcW w:w="5982" w:type="dxa"/>
            <w:gridSpan w:val="2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№ _________________________________ от «___» ______________ 20___г</w:t>
            </w:r>
          </w:p>
        </w:tc>
      </w:tr>
      <w:tr w:rsidR="005E0444" w:rsidRPr="003B60B9" w:rsidTr="00450305">
        <w:tblPrEx>
          <w:tblBorders>
            <w:bottom w:val="none" w:sz="0" w:space="0" w:color="auto"/>
          </w:tblBorders>
        </w:tblPrEx>
        <w:trPr>
          <w:trHeight w:val="216"/>
        </w:trPr>
        <w:tc>
          <w:tcPr>
            <w:tcW w:w="4508" w:type="dxa"/>
            <w:gridSpan w:val="5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от депонента</w:t>
            </w:r>
          </w:p>
        </w:tc>
        <w:tc>
          <w:tcPr>
            <w:tcW w:w="5982" w:type="dxa"/>
            <w:gridSpan w:val="2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указывается наименование предыдущего депонента</w:t>
            </w:r>
          </w:p>
        </w:tc>
      </w:tr>
      <w:tr w:rsidR="005E0444" w:rsidRPr="003B60B9" w:rsidTr="00450305">
        <w:tblPrEx>
          <w:tblBorders>
            <w:bottom w:val="none" w:sz="0" w:space="0" w:color="auto"/>
          </w:tblBorders>
        </w:tblPrEx>
        <w:trPr>
          <w:trHeight w:val="216"/>
        </w:trPr>
        <w:tc>
          <w:tcPr>
            <w:tcW w:w="4508" w:type="dxa"/>
            <w:gridSpan w:val="5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к новому депоненту</w:t>
            </w:r>
          </w:p>
        </w:tc>
        <w:tc>
          <w:tcPr>
            <w:tcW w:w="5982" w:type="dxa"/>
            <w:gridSpan w:val="2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</w:t>
            </w:r>
          </w:p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указывается наименование нового ДЕПОНЕНТА</w:t>
            </w:r>
          </w:p>
        </w:tc>
      </w:tr>
      <w:tr w:rsidR="005E0444" w:rsidRPr="003B60B9" w:rsidTr="00450305">
        <w:tblPrEx>
          <w:tblBorders>
            <w:bottom w:val="none" w:sz="0" w:space="0" w:color="auto"/>
          </w:tblBorders>
        </w:tblPrEx>
        <w:trPr>
          <w:trHeight w:val="216"/>
        </w:trPr>
        <w:tc>
          <w:tcPr>
            <w:tcW w:w="4508" w:type="dxa"/>
            <w:gridSpan w:val="5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на основании</w:t>
            </w:r>
          </w:p>
        </w:tc>
        <w:tc>
          <w:tcPr>
            <w:tcW w:w="5982" w:type="dxa"/>
            <w:gridSpan w:val="2"/>
            <w:tcBorders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5E0444" w:rsidRPr="003B60B9" w:rsidRDefault="005E0444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указывается зарегистрированный договор уступки прав требования участника долевого строительства или иные документы, подтверждающие переход прав требований</w:t>
            </w:r>
          </w:p>
        </w:tc>
      </w:tr>
      <w:tr w:rsidR="005E0444" w:rsidRPr="003B60B9" w:rsidTr="00450305">
        <w:trPr>
          <w:trHeight w:val="289"/>
        </w:trPr>
        <w:tc>
          <w:tcPr>
            <w:tcW w:w="10490" w:type="dxa"/>
            <w:gridSpan w:val="7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ДЕПОНЕНТ просит считать себя ДЕПОНЕНТОМ по Договору специального банковского счета </w:t>
            </w:r>
            <w:proofErr w:type="spellStart"/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эскроу</w:t>
            </w:r>
            <w:proofErr w:type="spellEnd"/>
            <w:r w:rsidRPr="003B60B9">
              <w:rPr>
                <w:rFonts w:ascii="Times New Roman" w:hAnsi="Times New Roman" w:cs="Times New Roman"/>
                <w:sz w:val="18"/>
                <w:szCs w:val="18"/>
              </w:rPr>
              <w:t xml:space="preserve"> для расчетов по договору участия в долевом строительстве для корпоративных клиентов в АО «АБ «РОССИЯ» от «___» ______________ 20___г.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5E0444" w:rsidRPr="003B60B9" w:rsidTr="00450305">
        <w:trPr>
          <w:trHeight w:val="289"/>
        </w:trPr>
        <w:tc>
          <w:tcPr>
            <w:tcW w:w="10490" w:type="dxa"/>
            <w:gridSpan w:val="7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0B9">
              <w:rPr>
                <w:rFonts w:ascii="Times New Roman" w:hAnsi="Times New Roman" w:cs="Times New Roman"/>
                <w:sz w:val="18"/>
                <w:szCs w:val="18"/>
              </w:rPr>
              <w:t>ДЕПОНЕНТ подтверждает, что ознакомлен с Правилами, понимает их текст выражает свое согласие с ними и обязуется их выполнять.</w:t>
            </w:r>
          </w:p>
        </w:tc>
      </w:tr>
    </w:tbl>
    <w:p w:rsidR="005E0444" w:rsidRPr="003B60B9" w:rsidRDefault="005E0444" w:rsidP="005E0444">
      <w:pPr>
        <w:pStyle w:val="3"/>
        <w:ind w:left="567"/>
        <w:jc w:val="left"/>
        <w:rPr>
          <w:b w:val="0"/>
          <w:bCs/>
          <w:sz w:val="16"/>
          <w:szCs w:val="16"/>
        </w:rPr>
      </w:pPr>
    </w:p>
    <w:tbl>
      <w:tblPr>
        <w:tblW w:w="10557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557"/>
      </w:tblGrid>
      <w:tr w:rsidR="005E0444" w:rsidRPr="003B60B9" w:rsidTr="00450305">
        <w:trPr>
          <w:trHeight w:val="289"/>
        </w:trPr>
        <w:tc>
          <w:tcPr>
            <w:tcW w:w="1055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pStyle w:val="a4"/>
              <w:shd w:val="clear" w:color="auto" w:fill="FFFFFF" w:themeFill="background1"/>
              <w:autoSpaceDE w:val="0"/>
              <w:autoSpaceDN w:val="0"/>
              <w:adjustRightInd w:val="0"/>
              <w:ind w:left="289"/>
              <w:jc w:val="center"/>
              <w:rPr>
                <w:b/>
                <w:sz w:val="16"/>
                <w:szCs w:val="16"/>
              </w:rPr>
            </w:pPr>
            <w:bookmarkStart w:id="0" w:name="_Hlk153809999"/>
            <w:r w:rsidRPr="003B60B9">
              <w:rPr>
                <w:b/>
                <w:sz w:val="16"/>
                <w:szCs w:val="16"/>
              </w:rPr>
              <w:t>ПОДПИСЬ ДЕПОНЕНТА</w:t>
            </w:r>
          </w:p>
        </w:tc>
      </w:tr>
    </w:tbl>
    <w:bookmarkEnd w:id="0"/>
    <w:p w:rsidR="005E0444" w:rsidRPr="003B60B9" w:rsidRDefault="005E0444" w:rsidP="005E04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0B9">
        <w:rPr>
          <w:rFonts w:ascii="Times New Roman" w:hAnsi="Times New Roman" w:cs="Times New Roman"/>
          <w:sz w:val="18"/>
          <w:szCs w:val="18"/>
        </w:rPr>
        <w:t>Депонент подтверждает достоверность сведений, содержащихся в настоящем Заявлении.</w:t>
      </w:r>
    </w:p>
    <w:tbl>
      <w:tblPr>
        <w:tblStyle w:val="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434"/>
        <w:gridCol w:w="1462"/>
        <w:gridCol w:w="2135"/>
      </w:tblGrid>
      <w:tr w:rsidR="005E0444" w:rsidRPr="003B60B9" w:rsidTr="00450305">
        <w:trPr>
          <w:trHeight w:val="264"/>
        </w:trPr>
        <w:tc>
          <w:tcPr>
            <w:tcW w:w="2467" w:type="dxa"/>
            <w:tcBorders>
              <w:bottom w:val="single" w:sz="4" w:space="0" w:color="auto"/>
            </w:tcBorders>
          </w:tcPr>
          <w:p w:rsidR="005E0444" w:rsidRPr="003B60B9" w:rsidRDefault="005E0444" w:rsidP="00450305">
            <w:pPr>
              <w:shd w:val="clear" w:color="auto" w:fill="FFFFFF" w:themeFill="background1"/>
              <w:rPr>
                <w:color w:val="002060"/>
              </w:rPr>
            </w:pPr>
          </w:p>
        </w:tc>
        <w:tc>
          <w:tcPr>
            <w:tcW w:w="3434" w:type="dxa"/>
          </w:tcPr>
          <w:p w:rsidR="005E0444" w:rsidRPr="003B60B9" w:rsidRDefault="005E0444" w:rsidP="00450305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62" w:type="dxa"/>
          </w:tcPr>
          <w:p w:rsidR="005E0444" w:rsidRPr="003B60B9" w:rsidRDefault="005E0444" w:rsidP="00450305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5E0444" w:rsidRPr="003B60B9" w:rsidRDefault="005E0444" w:rsidP="00450305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5E0444" w:rsidRPr="003B60B9" w:rsidTr="00450305">
        <w:trPr>
          <w:trHeight w:val="220"/>
        </w:trPr>
        <w:tc>
          <w:tcPr>
            <w:tcW w:w="2467" w:type="dxa"/>
            <w:tcBorders>
              <w:top w:val="single" w:sz="4" w:space="0" w:color="auto"/>
            </w:tcBorders>
          </w:tcPr>
          <w:p w:rsidR="005E0444" w:rsidRPr="003B60B9" w:rsidRDefault="005E0444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B60B9">
              <w:rPr>
                <w:sz w:val="16"/>
                <w:szCs w:val="16"/>
              </w:rPr>
              <w:t>подпись</w:t>
            </w:r>
          </w:p>
        </w:tc>
        <w:tc>
          <w:tcPr>
            <w:tcW w:w="3434" w:type="dxa"/>
          </w:tcPr>
          <w:p w:rsidR="005E0444" w:rsidRPr="003B60B9" w:rsidRDefault="005E0444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5E0444" w:rsidRPr="003B60B9" w:rsidRDefault="005E0444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5E0444" w:rsidRPr="003B60B9" w:rsidRDefault="005E0444" w:rsidP="0045030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B60B9">
              <w:rPr>
                <w:sz w:val="16"/>
                <w:szCs w:val="16"/>
              </w:rPr>
              <w:t>дата</w:t>
            </w:r>
          </w:p>
        </w:tc>
      </w:tr>
    </w:tbl>
    <w:p w:rsidR="005E0444" w:rsidRPr="003B60B9" w:rsidRDefault="005E0444" w:rsidP="005E0444">
      <w:pPr>
        <w:spacing w:after="0" w:line="240" w:lineRule="auto"/>
        <w:ind w:left="567"/>
        <w:rPr>
          <w:rFonts w:ascii="Times New Roman" w:hAnsi="Times New Roman" w:cs="Times New Roman"/>
          <w:sz w:val="16"/>
          <w:szCs w:val="20"/>
        </w:rPr>
      </w:pPr>
      <w:r w:rsidRPr="003B60B9">
        <w:rPr>
          <w:rFonts w:ascii="Times New Roman" w:hAnsi="Times New Roman" w:cs="Times New Roman"/>
          <w:sz w:val="16"/>
          <w:szCs w:val="20"/>
        </w:rPr>
        <w:t>МП</w:t>
      </w:r>
    </w:p>
    <w:tbl>
      <w:tblPr>
        <w:tblW w:w="10557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557"/>
      </w:tblGrid>
      <w:tr w:rsidR="005E0444" w:rsidRPr="003B60B9" w:rsidTr="00450305">
        <w:trPr>
          <w:trHeight w:val="289"/>
        </w:trPr>
        <w:tc>
          <w:tcPr>
            <w:tcW w:w="1055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5E0444" w:rsidRPr="003B60B9" w:rsidRDefault="005E0444" w:rsidP="00450305">
            <w:pPr>
              <w:pStyle w:val="a4"/>
              <w:shd w:val="clear" w:color="auto" w:fill="FFFFFF" w:themeFill="background1"/>
              <w:autoSpaceDE w:val="0"/>
              <w:autoSpaceDN w:val="0"/>
              <w:adjustRightInd w:val="0"/>
              <w:ind w:left="289"/>
              <w:jc w:val="center"/>
              <w:rPr>
                <w:b/>
                <w:sz w:val="16"/>
                <w:szCs w:val="16"/>
              </w:rPr>
            </w:pPr>
            <w:r w:rsidRPr="003B60B9">
              <w:rPr>
                <w:b/>
                <w:sz w:val="16"/>
                <w:szCs w:val="16"/>
              </w:rPr>
              <w:t>ОТМЕТКИ БАНКА</w:t>
            </w:r>
          </w:p>
        </w:tc>
      </w:tr>
    </w:tbl>
    <w:p w:rsidR="005E0444" w:rsidRPr="003B60B9" w:rsidRDefault="005E0444" w:rsidP="005E04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0444" w:rsidRPr="003B60B9" w:rsidRDefault="005E0444" w:rsidP="005E04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60B9">
        <w:rPr>
          <w:rFonts w:ascii="Times New Roman" w:hAnsi="Times New Roman" w:cs="Times New Roman"/>
          <w:sz w:val="16"/>
          <w:szCs w:val="16"/>
        </w:rPr>
        <w:t>Настоящее Заявление принято ___________________________</w:t>
      </w:r>
    </w:p>
    <w:p w:rsidR="005E0444" w:rsidRPr="003B60B9" w:rsidRDefault="005E0444" w:rsidP="005E0444">
      <w:pPr>
        <w:shd w:val="clear" w:color="auto" w:fill="FFFFFF" w:themeFill="background1"/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 w:rsidRPr="003B60B9">
        <w:rPr>
          <w:rFonts w:ascii="Times New Roman" w:hAnsi="Times New Roman" w:cs="Times New Roman"/>
          <w:sz w:val="16"/>
          <w:szCs w:val="16"/>
        </w:rPr>
        <w:t xml:space="preserve">дата </w:t>
      </w:r>
    </w:p>
    <w:p w:rsidR="005E0444" w:rsidRPr="003B60B9" w:rsidRDefault="005E0444" w:rsidP="005E04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0444" w:rsidRPr="003B60B9" w:rsidRDefault="005E0444" w:rsidP="005E04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60B9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</w:t>
      </w:r>
    </w:p>
    <w:p w:rsidR="000004D7" w:rsidRPr="005E0444" w:rsidRDefault="005E0444" w:rsidP="005E0444">
      <w:pPr>
        <w:spacing w:after="0" w:line="360" w:lineRule="auto"/>
        <w:rPr>
          <w:rFonts w:ascii="Times New Roman" w:hAnsi="Times New Roman" w:cs="Times New Roman"/>
        </w:rPr>
      </w:pPr>
      <w:r w:rsidRPr="003B60B9">
        <w:rPr>
          <w:rFonts w:ascii="Times New Roman" w:hAnsi="Times New Roman" w:cs="Times New Roman"/>
          <w:sz w:val="16"/>
          <w:szCs w:val="16"/>
        </w:rPr>
        <w:t>Подпись</w:t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3B60B9">
        <w:rPr>
          <w:rFonts w:ascii="Times New Roman" w:hAnsi="Times New Roman" w:cs="Times New Roman"/>
          <w:sz w:val="16"/>
          <w:szCs w:val="16"/>
        </w:rPr>
        <w:tab/>
      </w:r>
      <w:r w:rsidRPr="006553C2">
        <w:rPr>
          <w:sz w:val="16"/>
          <w:szCs w:val="16"/>
        </w:rPr>
        <w:t>ФИО</w:t>
      </w:r>
      <w:bookmarkStart w:id="1" w:name="_GoBack"/>
      <w:bookmarkEnd w:id="1"/>
    </w:p>
    <w:sectPr w:rsidR="000004D7" w:rsidRPr="005E0444" w:rsidSect="005E044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F9" w:rsidRDefault="00B922F9" w:rsidP="00B922F9">
      <w:pPr>
        <w:spacing w:after="0" w:line="240" w:lineRule="auto"/>
      </w:pPr>
      <w:r>
        <w:separator/>
      </w:r>
    </w:p>
  </w:endnote>
  <w:endnote w:type="continuationSeparator" w:id="0">
    <w:p w:rsidR="00B922F9" w:rsidRDefault="00B922F9" w:rsidP="00B9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F9" w:rsidRDefault="00B922F9" w:rsidP="00B922F9">
      <w:pPr>
        <w:spacing w:after="0" w:line="240" w:lineRule="auto"/>
      </w:pPr>
      <w:r>
        <w:separator/>
      </w:r>
    </w:p>
  </w:footnote>
  <w:footnote w:type="continuationSeparator" w:id="0">
    <w:p w:rsidR="00B922F9" w:rsidRDefault="00B922F9" w:rsidP="00B92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44"/>
    <w:rsid w:val="005E0444"/>
    <w:rsid w:val="00644B11"/>
    <w:rsid w:val="006F2E25"/>
    <w:rsid w:val="00B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E04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E04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aliases w:val="Основная таблица"/>
    <w:basedOn w:val="a1"/>
    <w:rsid w:val="005E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5"/>
    <w:uiPriority w:val="34"/>
    <w:qFormat/>
    <w:rsid w:val="005E04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4"/>
    <w:uiPriority w:val="34"/>
    <w:qFormat/>
    <w:rsid w:val="005E04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5E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2F9"/>
  </w:style>
  <w:style w:type="paragraph" w:styleId="a8">
    <w:name w:val="footer"/>
    <w:basedOn w:val="a"/>
    <w:link w:val="a9"/>
    <w:uiPriority w:val="99"/>
    <w:unhideWhenUsed/>
    <w:rsid w:val="00B9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2024-01-23T11:23:00Z</dcterms:created>
  <dcterms:modified xsi:type="dcterms:W3CDTF">2024-01-23T11:23:00Z</dcterms:modified>
</cp:coreProperties>
</file>